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5996917" w:rsidR="00644F9F" w:rsidRPr="00190B67" w:rsidRDefault="005A5089" w:rsidP="00644F9F">
          <w:pPr>
            <w:pStyle w:val="Title"/>
            <w:rPr>
              <w:color w:val="011947"/>
            </w:rPr>
          </w:pPr>
          <w:r>
            <w:rPr>
              <w:color w:val="011947"/>
              <w:sz w:val="48"/>
              <w:szCs w:val="48"/>
            </w:rPr>
            <w:t>Critic – Exam Papers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FEC1C09" w:rsidR="006F6682" w:rsidRPr="0057614B" w:rsidRDefault="005A5089"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0B399F"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B399F" w:rsidRPr="006F6682" w:rsidRDefault="000B399F" w:rsidP="000B399F">
            <w:pPr>
              <w:rPr>
                <w:sz w:val="24"/>
                <w:szCs w:val="24"/>
              </w:rPr>
            </w:pPr>
            <w:r w:rsidRPr="006F6682">
              <w:rPr>
                <w:sz w:val="24"/>
                <w:szCs w:val="24"/>
              </w:rPr>
              <w:t>Number</w:t>
            </w:r>
          </w:p>
        </w:tc>
        <w:tc>
          <w:tcPr>
            <w:tcW w:w="6458" w:type="dxa"/>
            <w:gridSpan w:val="2"/>
            <w:vAlign w:val="top"/>
          </w:tcPr>
          <w:p w14:paraId="40C273E1" w14:textId="4BA942C7"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0B399F"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0B399F" w:rsidRPr="006F6682" w:rsidRDefault="000B399F" w:rsidP="000B399F">
            <w:pPr>
              <w:rPr>
                <w:b w:val="0"/>
                <w:sz w:val="24"/>
                <w:szCs w:val="24"/>
              </w:rPr>
            </w:pPr>
            <w:r w:rsidRPr="006F6682">
              <w:rPr>
                <w:sz w:val="24"/>
                <w:szCs w:val="24"/>
              </w:rPr>
              <w:t>Portfolio</w:t>
            </w:r>
          </w:p>
        </w:tc>
        <w:tc>
          <w:tcPr>
            <w:tcW w:w="6458" w:type="dxa"/>
            <w:gridSpan w:val="2"/>
            <w:vAlign w:val="top"/>
          </w:tcPr>
          <w:p w14:paraId="6C07E303" w14:textId="6D42DACB"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0B399F"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0B399F" w:rsidRPr="006F6682" w:rsidRDefault="000B399F" w:rsidP="000B399F">
            <w:pPr>
              <w:rPr>
                <w:b w:val="0"/>
                <w:sz w:val="24"/>
                <w:szCs w:val="24"/>
              </w:rPr>
            </w:pPr>
            <w:r w:rsidRPr="006F6682">
              <w:rPr>
                <w:sz w:val="24"/>
                <w:szCs w:val="24"/>
              </w:rPr>
              <w:t>Branch</w:t>
            </w:r>
          </w:p>
        </w:tc>
        <w:tc>
          <w:tcPr>
            <w:tcW w:w="6458" w:type="dxa"/>
            <w:gridSpan w:val="2"/>
            <w:vAlign w:val="top"/>
          </w:tcPr>
          <w:p w14:paraId="40F61C2C" w14:textId="349ED82A"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B399F"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B399F" w:rsidRPr="006F6682" w:rsidRDefault="000B399F" w:rsidP="000B399F">
            <w:pPr>
              <w:rPr>
                <w:sz w:val="24"/>
                <w:szCs w:val="24"/>
              </w:rPr>
            </w:pPr>
            <w:r w:rsidRPr="006F6682">
              <w:rPr>
                <w:sz w:val="24"/>
                <w:szCs w:val="24"/>
              </w:rPr>
              <w:t>Section</w:t>
            </w:r>
          </w:p>
        </w:tc>
        <w:tc>
          <w:tcPr>
            <w:tcW w:w="6458" w:type="dxa"/>
            <w:gridSpan w:val="2"/>
            <w:vAlign w:val="top"/>
          </w:tcPr>
          <w:p w14:paraId="561EA7C6" w14:textId="0717353B"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B399F"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B399F" w:rsidRPr="006F6682" w:rsidRDefault="000B399F" w:rsidP="000B399F">
            <w:pPr>
              <w:rPr>
                <w:sz w:val="24"/>
                <w:szCs w:val="24"/>
              </w:rPr>
            </w:pPr>
            <w:r w:rsidRPr="006F6682">
              <w:rPr>
                <w:sz w:val="24"/>
                <w:szCs w:val="24"/>
              </w:rPr>
              <w:t>Sub-Section/Unit/School</w:t>
            </w:r>
          </w:p>
        </w:tc>
        <w:tc>
          <w:tcPr>
            <w:tcW w:w="6458" w:type="dxa"/>
            <w:gridSpan w:val="2"/>
            <w:vAlign w:val="top"/>
          </w:tcPr>
          <w:p w14:paraId="0AF51446" w14:textId="6428CC2F"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0B399F"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B399F" w:rsidRPr="006F6682" w:rsidRDefault="000B399F" w:rsidP="000B399F">
            <w:pPr>
              <w:rPr>
                <w:sz w:val="24"/>
                <w:szCs w:val="24"/>
              </w:rPr>
            </w:pPr>
            <w:r w:rsidRPr="006F6682">
              <w:rPr>
                <w:sz w:val="24"/>
                <w:szCs w:val="24"/>
              </w:rPr>
              <w:t>Supervisor</w:t>
            </w:r>
          </w:p>
        </w:tc>
        <w:tc>
          <w:tcPr>
            <w:tcW w:w="6458" w:type="dxa"/>
            <w:gridSpan w:val="2"/>
            <w:vAlign w:val="top"/>
          </w:tcPr>
          <w:p w14:paraId="2F473510" w14:textId="5E4FE6E0"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cs="Arial"/>
                <w:sz w:val="24"/>
                <w:szCs w:val="24"/>
              </w:rPr>
              <w:t>Executive Officer</w:t>
            </w:r>
          </w:p>
        </w:tc>
      </w:tr>
      <w:tr w:rsidR="000B399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B399F" w:rsidRPr="006F6682" w:rsidRDefault="000B399F" w:rsidP="000B399F">
            <w:pPr>
              <w:rPr>
                <w:sz w:val="24"/>
                <w:szCs w:val="24"/>
              </w:rPr>
            </w:pPr>
            <w:r w:rsidRPr="006F6682">
              <w:rPr>
                <w:sz w:val="24"/>
                <w:szCs w:val="24"/>
              </w:rPr>
              <w:t>Award/Agreement</w:t>
            </w:r>
          </w:p>
        </w:tc>
        <w:tc>
          <w:tcPr>
            <w:tcW w:w="6458" w:type="dxa"/>
            <w:gridSpan w:val="2"/>
            <w:vAlign w:val="top"/>
          </w:tcPr>
          <w:p w14:paraId="3E694C01" w14:textId="01BF6BC5"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0B399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B399F" w:rsidRPr="006F6682" w:rsidRDefault="000B399F" w:rsidP="000B399F">
            <w:pPr>
              <w:rPr>
                <w:b w:val="0"/>
                <w:sz w:val="24"/>
                <w:szCs w:val="24"/>
              </w:rPr>
            </w:pPr>
            <w:r w:rsidRPr="006F6682">
              <w:rPr>
                <w:sz w:val="24"/>
                <w:szCs w:val="24"/>
              </w:rPr>
              <w:t>Classification</w:t>
            </w:r>
          </w:p>
        </w:tc>
        <w:tc>
          <w:tcPr>
            <w:tcW w:w="6458" w:type="dxa"/>
            <w:gridSpan w:val="2"/>
            <w:vAlign w:val="top"/>
          </w:tcPr>
          <w:p w14:paraId="40BA5B5D" w14:textId="438CD686"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0B399F"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B399F" w:rsidRPr="006F6682" w:rsidRDefault="000B399F" w:rsidP="000B399F">
            <w:pPr>
              <w:rPr>
                <w:b w:val="0"/>
                <w:sz w:val="24"/>
                <w:szCs w:val="24"/>
              </w:rPr>
            </w:pPr>
            <w:r w:rsidRPr="006F6682">
              <w:rPr>
                <w:sz w:val="24"/>
                <w:szCs w:val="24"/>
              </w:rPr>
              <w:t>Employment Conditions</w:t>
            </w:r>
          </w:p>
        </w:tc>
        <w:tc>
          <w:tcPr>
            <w:tcW w:w="6458" w:type="dxa"/>
            <w:gridSpan w:val="2"/>
            <w:vAlign w:val="top"/>
          </w:tcPr>
          <w:p w14:paraId="7AD6A1BD" w14:textId="089B295E" w:rsidR="000B399F" w:rsidRPr="00B103A8" w:rsidRDefault="000B399F" w:rsidP="000B399F">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0B399F"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B399F" w:rsidRPr="006F6682" w:rsidRDefault="000B399F" w:rsidP="000B399F">
            <w:pPr>
              <w:rPr>
                <w:b w:val="0"/>
                <w:sz w:val="24"/>
                <w:szCs w:val="24"/>
              </w:rPr>
            </w:pPr>
            <w:r w:rsidRPr="006F6682">
              <w:rPr>
                <w:sz w:val="24"/>
                <w:szCs w:val="24"/>
              </w:rPr>
              <w:t>Location</w:t>
            </w:r>
          </w:p>
        </w:tc>
        <w:tc>
          <w:tcPr>
            <w:tcW w:w="6458" w:type="dxa"/>
            <w:gridSpan w:val="2"/>
            <w:vAlign w:val="top"/>
          </w:tcPr>
          <w:p w14:paraId="032570CD" w14:textId="56CA9F65" w:rsidR="000B399F" w:rsidRPr="00B103A8" w:rsidRDefault="000B399F" w:rsidP="000B399F">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56BC9CB4" w14:textId="77777777" w:rsidR="00E81791" w:rsidRPr="008B286A" w:rsidRDefault="00E81791" w:rsidP="00E81791">
      <w:pPr>
        <w:jc w:val="both"/>
        <w:rPr>
          <w:rFonts w:eastAsia="Times New Roman"/>
          <w:sz w:val="24"/>
          <w:szCs w:val="24"/>
        </w:rPr>
      </w:pPr>
      <w:r w:rsidRPr="008B286A">
        <w:rPr>
          <w:rFonts w:eastAsia="Times New Roman"/>
          <w:sz w:val="24"/>
          <w:szCs w:val="24"/>
        </w:rPr>
        <w:t>Review and report on an exam paper, including the accompanying marking guide.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50F15CD" w14:textId="77777777" w:rsidR="004E727C" w:rsidRPr="008B286A" w:rsidRDefault="004E727C" w:rsidP="004E727C">
      <w:pPr>
        <w:rPr>
          <w:sz w:val="24"/>
          <w:szCs w:val="24"/>
        </w:rPr>
      </w:pPr>
      <w:bookmarkStart w:id="1" w:name="_Hlk127543251"/>
      <w:r w:rsidRPr="008B286A">
        <w:rPr>
          <w:sz w:val="24"/>
          <w:szCs w:val="24"/>
        </w:rPr>
        <w:t>The occupant is responsible for the successful completion and management of the assigned duties and associated activities to a satisfactory standard.</w:t>
      </w:r>
    </w:p>
    <w:p w14:paraId="5EC44D16" w14:textId="77777777" w:rsidR="004E727C" w:rsidRPr="008B286A" w:rsidRDefault="004E727C" w:rsidP="004E727C">
      <w:pPr>
        <w:rPr>
          <w:sz w:val="24"/>
          <w:szCs w:val="24"/>
        </w:rPr>
      </w:pPr>
      <w:r w:rsidRPr="008B286A">
        <w:rPr>
          <w:sz w:val="24"/>
          <w:szCs w:val="24"/>
        </w:rPr>
        <w:t xml:space="preserve">The occupant will ensure that all products are delivered within given timeframes and receives direction and guidance from </w:t>
      </w:r>
      <w:bookmarkStart w:id="2" w:name="_Hlk95203967"/>
      <w:r w:rsidRPr="008B286A">
        <w:rPr>
          <w:sz w:val="24"/>
          <w:szCs w:val="24"/>
        </w:rPr>
        <w:t>the Program Officer – Assessment.</w:t>
      </w:r>
    </w:p>
    <w:bookmarkEnd w:id="2"/>
    <w:p w14:paraId="2BCE2953" w14:textId="77777777" w:rsidR="004E727C" w:rsidRPr="002942F8" w:rsidRDefault="004E727C" w:rsidP="004E727C">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AA1174">
      <w:pPr>
        <w:pStyle w:val="Heading2"/>
        <w:spacing w:before="1440"/>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4152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F56FECA" w14:textId="77777777" w:rsidR="0006224A" w:rsidRPr="007F1412" w:rsidRDefault="0006224A" w:rsidP="0006224A">
      <w:pPr>
        <w:pStyle w:val="ListParagraph"/>
        <w:numPr>
          <w:ilvl w:val="0"/>
          <w:numId w:val="40"/>
        </w:numPr>
        <w:jc w:val="both"/>
        <w:rPr>
          <w:sz w:val="24"/>
          <w:szCs w:val="24"/>
        </w:rPr>
      </w:pPr>
      <w:r w:rsidRPr="007F1412">
        <w:rPr>
          <w:sz w:val="24"/>
          <w:szCs w:val="24"/>
        </w:rPr>
        <w:t>Review the first draft of the exam paper and provide a report (a proforma will be provided).</w:t>
      </w:r>
    </w:p>
    <w:p w14:paraId="57796B4A" w14:textId="77777777" w:rsidR="0006224A" w:rsidRPr="007F1412" w:rsidRDefault="0006224A" w:rsidP="0006224A">
      <w:pPr>
        <w:pStyle w:val="ListParagraph"/>
        <w:numPr>
          <w:ilvl w:val="0"/>
          <w:numId w:val="40"/>
        </w:numPr>
        <w:jc w:val="both"/>
        <w:rPr>
          <w:sz w:val="24"/>
          <w:szCs w:val="24"/>
        </w:rPr>
      </w:pPr>
      <w:r w:rsidRPr="007F1412">
        <w:rPr>
          <w:sz w:val="24"/>
          <w:szCs w:val="24"/>
        </w:rPr>
        <w:t>Undertake the draft exam paper and note the time taken to produce acceptable answers. Provide solutions to questions on the exam paper.</w:t>
      </w:r>
    </w:p>
    <w:p w14:paraId="6815E2E7" w14:textId="77777777" w:rsidR="0006224A" w:rsidRPr="007F1412" w:rsidRDefault="0006224A" w:rsidP="0006224A">
      <w:pPr>
        <w:pStyle w:val="ListParagraph"/>
        <w:numPr>
          <w:ilvl w:val="0"/>
          <w:numId w:val="40"/>
        </w:numPr>
        <w:jc w:val="both"/>
        <w:rPr>
          <w:sz w:val="24"/>
          <w:szCs w:val="24"/>
        </w:rPr>
      </w:pPr>
      <w:r w:rsidRPr="007F1412">
        <w:rPr>
          <w:sz w:val="24"/>
          <w:szCs w:val="24"/>
        </w:rPr>
        <w:t>Provide Setting Examiner(s) with suggestions for improvement.  Feedback must be specific may suggest alternative questions for consideration by the Setting Examiner(s).</w:t>
      </w:r>
    </w:p>
    <w:p w14:paraId="2AAE9CC6" w14:textId="77777777" w:rsidR="0006224A" w:rsidRPr="007F1412" w:rsidRDefault="0006224A" w:rsidP="0006224A">
      <w:pPr>
        <w:pStyle w:val="ListParagraph"/>
        <w:numPr>
          <w:ilvl w:val="0"/>
          <w:numId w:val="40"/>
        </w:numPr>
        <w:jc w:val="both"/>
        <w:rPr>
          <w:sz w:val="24"/>
          <w:szCs w:val="24"/>
        </w:rPr>
      </w:pPr>
      <w:r w:rsidRPr="007F1412">
        <w:rPr>
          <w:sz w:val="24"/>
          <w:szCs w:val="24"/>
        </w:rPr>
        <w:t>Discuss the first draft of the paper with the Setting Examiner(s).</w:t>
      </w:r>
    </w:p>
    <w:p w14:paraId="07C11E24" w14:textId="77777777" w:rsidR="0006224A" w:rsidRPr="007F1412" w:rsidRDefault="0006224A" w:rsidP="0006224A">
      <w:pPr>
        <w:pStyle w:val="ListParagraph"/>
        <w:numPr>
          <w:ilvl w:val="0"/>
          <w:numId w:val="40"/>
        </w:numPr>
        <w:jc w:val="both"/>
        <w:rPr>
          <w:sz w:val="24"/>
          <w:szCs w:val="24"/>
        </w:rPr>
      </w:pPr>
      <w:r w:rsidRPr="007F1412">
        <w:rPr>
          <w:sz w:val="24"/>
          <w:szCs w:val="24"/>
        </w:rPr>
        <w:t>Proofread the second draft of the paper and update solutions if required.</w:t>
      </w:r>
    </w:p>
    <w:p w14:paraId="39AE294C" w14:textId="77777777" w:rsidR="0006224A" w:rsidRPr="003A0A35" w:rsidRDefault="0006224A" w:rsidP="0006224A">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5B74AB6C" w:rsidR="00360CDB" w:rsidRPr="00190B67" w:rsidRDefault="0006224A" w:rsidP="00360CDB">
      <w:pPr>
        <w:pStyle w:val="Heading2"/>
        <w:rPr>
          <w:color w:val="011947"/>
        </w:rPr>
      </w:pPr>
      <w:proofErr w:type="spellStart"/>
      <w:r>
        <w:rPr>
          <w:color w:val="011947"/>
        </w:rPr>
        <w:t>e</w:t>
      </w:r>
      <w:r w:rsidR="00360CDB" w:rsidRPr="00190B67">
        <w:rPr>
          <w:color w:val="011947"/>
        </w:rPr>
        <w:t>Selection</w:t>
      </w:r>
      <w:proofErr w:type="spellEnd"/>
      <w:r w:rsidR="00360CDB" w:rsidRPr="00190B67">
        <w:rPr>
          <w:color w:val="011947"/>
        </w:rPr>
        <w:t xml:space="preserve">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12CE6B1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2998E29" w14:textId="77777777" w:rsidR="00D51D74" w:rsidRPr="007F1412"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Demonstrated high-level knowledge and extensive experience teaching the subject area to be externally assessed.</w:t>
      </w:r>
    </w:p>
    <w:p w14:paraId="17EF8DC5" w14:textId="77777777" w:rsidR="00D51D74" w:rsidRPr="007F1412" w:rsidRDefault="00D51D74" w:rsidP="00D51D74">
      <w:pPr>
        <w:pStyle w:val="paragraph"/>
        <w:numPr>
          <w:ilvl w:val="0"/>
          <w:numId w:val="42"/>
        </w:numPr>
        <w:spacing w:before="0" w:beforeAutospacing="0" w:after="120" w:afterAutospacing="0"/>
        <w:textAlignment w:val="baseline"/>
        <w:rPr>
          <w:rStyle w:val="normaltextrun"/>
        </w:rPr>
      </w:pPr>
      <w:r w:rsidRPr="007F1412">
        <w:rPr>
          <w:rStyle w:val="normaltextrun"/>
          <w:rFonts w:ascii="Gill Sans MT" w:hAnsi="Gill Sans MT" w:cs="Calibri"/>
        </w:rPr>
        <w:t>High-level understanding of contemporary assessment practices and demonstrated experience in creating effective assessment materials</w:t>
      </w:r>
      <w:r w:rsidRPr="007F1412">
        <w:rPr>
          <w:rStyle w:val="normaltextrun"/>
        </w:rPr>
        <w:t>.</w:t>
      </w:r>
    </w:p>
    <w:p w14:paraId="5C1E6DFF" w14:textId="77777777" w:rsidR="00D51D74" w:rsidRPr="007F1412"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Ability to critique and frame effective feedback that supports high-quality assessment materials</w:t>
      </w:r>
      <w:r w:rsidRPr="007F1412">
        <w:rPr>
          <w:rStyle w:val="normaltextrun"/>
          <w:rFonts w:ascii="Gill Sans MT" w:eastAsia="Calibri" w:hAnsi="Gill Sans MT" w:cs="Calibri"/>
        </w:rPr>
        <w:t>.</w:t>
      </w:r>
      <w:r w:rsidRPr="007F1412">
        <w:rPr>
          <w:rStyle w:val="eop"/>
          <w:rFonts w:ascii="Gill Sans MT" w:hAnsi="Gill Sans MT" w:cs="Calibri"/>
        </w:rPr>
        <w:t> </w:t>
      </w:r>
    </w:p>
    <w:p w14:paraId="6B0EB0C9" w14:textId="6D2E7B6E" w:rsidR="000C360B" w:rsidRPr="00D51D74" w:rsidRDefault="00D51D74" w:rsidP="00D51D74">
      <w:pPr>
        <w:pStyle w:val="paragraph"/>
        <w:numPr>
          <w:ilvl w:val="0"/>
          <w:numId w:val="42"/>
        </w:numPr>
        <w:spacing w:before="0" w:beforeAutospacing="0" w:after="120" w:afterAutospacing="0"/>
        <w:textAlignment w:val="baseline"/>
        <w:rPr>
          <w:rFonts w:ascii="Gill Sans MT" w:hAnsi="Gill Sans MT" w:cs="Calibri"/>
        </w:rPr>
      </w:pPr>
      <w:r w:rsidRPr="007F1412">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3" w:name="_Hlk119596995"/>
      <w:r>
        <w:rPr>
          <w:sz w:val="24"/>
          <w:szCs w:val="24"/>
        </w:rPr>
        <w:t xml:space="preserve">Registration/licences that are </w:t>
      </w:r>
      <w:bookmarkStart w:id="4" w:name="_Hlk159672510"/>
      <w:r>
        <w:rPr>
          <w:sz w:val="24"/>
          <w:szCs w:val="24"/>
        </w:rPr>
        <w:t xml:space="preserve">essential requirements </w:t>
      </w:r>
      <w:bookmarkEnd w:id="4"/>
      <w:r>
        <w:rPr>
          <w:sz w:val="24"/>
          <w:szCs w:val="24"/>
        </w:rPr>
        <w:t xml:space="preserve">of this role must remain current and valid at all times by the occupant who is assigned these duties.  The status of these essential requirements may </w:t>
      </w:r>
      <w:r>
        <w:rPr>
          <w:sz w:val="24"/>
          <w:szCs w:val="24"/>
        </w:rPr>
        <w:lastRenderedPageBreak/>
        <w:t>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8261C5" w14:paraId="08362036" w14:textId="77777777" w:rsidTr="008261C5">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3"/>
          <w:p w14:paraId="6775FCED" w14:textId="1040A85B" w:rsidR="008261C5" w:rsidRPr="006373A0" w:rsidRDefault="008261C5" w:rsidP="008261C5">
            <w:pPr>
              <w:rPr>
                <w:sz w:val="24"/>
                <w:szCs w:val="24"/>
              </w:rPr>
            </w:pPr>
            <w:r w:rsidRPr="00DA1BA1">
              <w:rPr>
                <w:b/>
              </w:rPr>
              <w:t>Essential</w:t>
            </w:r>
          </w:p>
        </w:tc>
        <w:tc>
          <w:tcPr>
            <w:tcW w:w="7741" w:type="dxa"/>
          </w:tcPr>
          <w:p w14:paraId="36F9F4A3" w14:textId="77777777" w:rsidR="008261C5" w:rsidRPr="0063261F" w:rsidRDefault="008261C5" w:rsidP="008261C5">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2E2AD540" w:rsidR="008261C5" w:rsidRPr="00A6025F" w:rsidRDefault="008261C5" w:rsidP="008261C5">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8261C5" w14:paraId="4DE701E2" w14:textId="77777777" w:rsidTr="008261C5">
        <w:tc>
          <w:tcPr>
            <w:tcW w:w="1841" w:type="dxa"/>
          </w:tcPr>
          <w:p w14:paraId="7B124D3C" w14:textId="107812B0" w:rsidR="008261C5" w:rsidRPr="00A65F3B" w:rsidRDefault="008261C5" w:rsidP="008261C5">
            <w:pPr>
              <w:rPr>
                <w:b/>
                <w:sz w:val="24"/>
                <w:szCs w:val="24"/>
              </w:rPr>
            </w:pPr>
            <w:r w:rsidRPr="00DA1BA1">
              <w:rPr>
                <w:b/>
              </w:rPr>
              <w:t>Desirable</w:t>
            </w:r>
          </w:p>
        </w:tc>
        <w:tc>
          <w:tcPr>
            <w:tcW w:w="7741" w:type="dxa"/>
            <w:tcBorders>
              <w:top w:val="nil"/>
            </w:tcBorders>
          </w:tcPr>
          <w:p w14:paraId="0829FD4C" w14:textId="45DC06C0" w:rsidR="008261C5" w:rsidRPr="0006642C" w:rsidRDefault="008261C5" w:rsidP="008261C5">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2C7D31F4"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5"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8F3C953" w:rsidR="0037723F" w:rsidRDefault="0037723F" w:rsidP="006D6A31">
            <w:pPr>
              <w:tabs>
                <w:tab w:val="left" w:pos="180"/>
              </w:tabs>
              <w:rPr>
                <w:rFonts w:cs="Arial"/>
              </w:rPr>
            </w:pPr>
            <w:r w:rsidRPr="00D720EC">
              <w:rPr>
                <w:rFonts w:cs="Arial"/>
                <w:b/>
              </w:rPr>
              <w:t xml:space="preserve">APPROVED BY HRM DELEGATE: </w:t>
            </w:r>
            <w:r w:rsidR="00E1440D" w:rsidRPr="00E1440D">
              <w:rPr>
                <w:rFonts w:cs="Arial"/>
              </w:rPr>
              <w:t xml:space="preserve">973874 – Assistant Director Workforce and Personnel </w:t>
            </w:r>
            <w:proofErr w:type="gramStart"/>
            <w:r w:rsidR="00E1440D" w:rsidRPr="00E1440D">
              <w:rPr>
                <w:rFonts w:cs="Arial"/>
              </w:rPr>
              <w:t>Services  Feb</w:t>
            </w:r>
            <w:proofErr w:type="gramEnd"/>
            <w:r w:rsidR="00E1440D" w:rsidRPr="00E1440D">
              <w:rPr>
                <w:rFonts w:cs="Arial"/>
              </w:rPr>
              <w:t xml:space="preserve">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F1DC584" w:rsidR="0037723F" w:rsidRPr="00D720EC" w:rsidRDefault="0037723F" w:rsidP="006D6A31">
            <w:pPr>
              <w:rPr>
                <w:rFonts w:cs="Arial"/>
                <w:sz w:val="16"/>
                <w:szCs w:val="16"/>
              </w:rPr>
            </w:pPr>
            <w:r w:rsidRPr="00D720EC">
              <w:rPr>
                <w:rFonts w:cs="Arial"/>
              </w:rPr>
              <w:t xml:space="preserve">Date Duties and Selection Criteria Last Reviewed:  </w:t>
            </w:r>
            <w:r w:rsidR="00E1440D">
              <w:rPr>
                <w:rFonts w:cs="Arial"/>
              </w:rPr>
              <w:t>02/22 VRH</w:t>
            </w:r>
          </w:p>
        </w:tc>
      </w:tr>
      <w:bookmarkEnd w:id="5"/>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603446F0"/>
    <w:lvl w:ilvl="0" w:tplc="BBC023FC">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0353"/>
    <w:rsid w:val="0003297E"/>
    <w:rsid w:val="000520E4"/>
    <w:rsid w:val="000559B6"/>
    <w:rsid w:val="00057666"/>
    <w:rsid w:val="0006224A"/>
    <w:rsid w:val="00064CEF"/>
    <w:rsid w:val="0006642C"/>
    <w:rsid w:val="00082A0F"/>
    <w:rsid w:val="000953A7"/>
    <w:rsid w:val="000A0B42"/>
    <w:rsid w:val="000B2CD2"/>
    <w:rsid w:val="000B399F"/>
    <w:rsid w:val="000C360B"/>
    <w:rsid w:val="000D4346"/>
    <w:rsid w:val="000E3179"/>
    <w:rsid w:val="000E3AF7"/>
    <w:rsid w:val="000F10FB"/>
    <w:rsid w:val="00102C39"/>
    <w:rsid w:val="001033DF"/>
    <w:rsid w:val="00116589"/>
    <w:rsid w:val="00121369"/>
    <w:rsid w:val="00131297"/>
    <w:rsid w:val="001360D0"/>
    <w:rsid w:val="00140B20"/>
    <w:rsid w:val="00141559"/>
    <w:rsid w:val="00146584"/>
    <w:rsid w:val="00155415"/>
    <w:rsid w:val="00156E6B"/>
    <w:rsid w:val="0016311B"/>
    <w:rsid w:val="00176F7F"/>
    <w:rsid w:val="00180228"/>
    <w:rsid w:val="001870EB"/>
    <w:rsid w:val="001879E8"/>
    <w:rsid w:val="001906FA"/>
    <w:rsid w:val="00190B67"/>
    <w:rsid w:val="001A1165"/>
    <w:rsid w:val="001A46DD"/>
    <w:rsid w:val="001A4AC4"/>
    <w:rsid w:val="001A4EAE"/>
    <w:rsid w:val="001A6658"/>
    <w:rsid w:val="001D2DD4"/>
    <w:rsid w:val="001D4CC6"/>
    <w:rsid w:val="00202E3E"/>
    <w:rsid w:val="00206DE5"/>
    <w:rsid w:val="0021036E"/>
    <w:rsid w:val="0022330D"/>
    <w:rsid w:val="00224BDC"/>
    <w:rsid w:val="00232460"/>
    <w:rsid w:val="00232539"/>
    <w:rsid w:val="00243DF2"/>
    <w:rsid w:val="0026062E"/>
    <w:rsid w:val="00270EB3"/>
    <w:rsid w:val="0028795E"/>
    <w:rsid w:val="002900B1"/>
    <w:rsid w:val="00291D7A"/>
    <w:rsid w:val="002942F8"/>
    <w:rsid w:val="002A1F80"/>
    <w:rsid w:val="002B330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2525"/>
    <w:rsid w:val="004E5DAC"/>
    <w:rsid w:val="004E6236"/>
    <w:rsid w:val="004E727C"/>
    <w:rsid w:val="00501CCC"/>
    <w:rsid w:val="005071CC"/>
    <w:rsid w:val="00524D78"/>
    <w:rsid w:val="00534D87"/>
    <w:rsid w:val="00547D7C"/>
    <w:rsid w:val="00547F64"/>
    <w:rsid w:val="00561EC8"/>
    <w:rsid w:val="00575427"/>
    <w:rsid w:val="0057614B"/>
    <w:rsid w:val="005910A6"/>
    <w:rsid w:val="00591873"/>
    <w:rsid w:val="005A3E07"/>
    <w:rsid w:val="005A5089"/>
    <w:rsid w:val="005D2325"/>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261C5"/>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025F"/>
    <w:rsid w:val="00A65F3B"/>
    <w:rsid w:val="00A66B54"/>
    <w:rsid w:val="00A66D75"/>
    <w:rsid w:val="00A734FA"/>
    <w:rsid w:val="00A74535"/>
    <w:rsid w:val="00A7791A"/>
    <w:rsid w:val="00A81B36"/>
    <w:rsid w:val="00A8313E"/>
    <w:rsid w:val="00A864CB"/>
    <w:rsid w:val="00A940DC"/>
    <w:rsid w:val="00A94F50"/>
    <w:rsid w:val="00A95F75"/>
    <w:rsid w:val="00AA1174"/>
    <w:rsid w:val="00AB39AC"/>
    <w:rsid w:val="00AC1E54"/>
    <w:rsid w:val="00AD79D7"/>
    <w:rsid w:val="00B02776"/>
    <w:rsid w:val="00B101A0"/>
    <w:rsid w:val="00B103A8"/>
    <w:rsid w:val="00B1141A"/>
    <w:rsid w:val="00B17AB6"/>
    <w:rsid w:val="00B21960"/>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D74"/>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1440D"/>
    <w:rsid w:val="00E23E02"/>
    <w:rsid w:val="00E432FB"/>
    <w:rsid w:val="00E569C0"/>
    <w:rsid w:val="00E57648"/>
    <w:rsid w:val="00E7721D"/>
    <w:rsid w:val="00E81791"/>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1D74"/>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D51D74"/>
  </w:style>
  <w:style w:type="character" w:customStyle="1" w:styleId="eop">
    <w:name w:val="eop"/>
    <w:basedOn w:val="DefaultParagraphFont"/>
    <w:rsid w:val="00D5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46584"/>
    <w:rsid w:val="0016311B"/>
    <w:rsid w:val="0033313F"/>
    <w:rsid w:val="004E2525"/>
    <w:rsid w:val="009243E4"/>
    <w:rsid w:val="00AB39AC"/>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1667</Words>
  <Characters>9643</Characters>
  <Application>Microsoft Office Word</Application>
  <DocSecurity>0</DocSecurity>
  <Lines>185</Lines>
  <Paragraphs>97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 – Exam Papers</dc:title>
  <dc:subject/>
  <dc:creator>Dinnessen, Cameron</dc:creator>
  <cp:keywords/>
  <dc:description/>
  <cp:lastModifiedBy>Campbell-Graham, James</cp:lastModifiedBy>
  <cp:revision>14</cp:revision>
  <cp:lastPrinted>2022-11-17T06:29:00Z</cp:lastPrinted>
  <dcterms:created xsi:type="dcterms:W3CDTF">2024-06-21T04:16:00Z</dcterms:created>
  <dcterms:modified xsi:type="dcterms:W3CDTF">2024-06-25T02:09:00Z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